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BB" w:rsidRDefault="00DE4ABB" w:rsidP="00DE4ABB">
      <w:pPr>
        <w:spacing w:before="100" w:beforeAutospacing="1" w:after="100" w:afterAutospacing="1" w:line="360" w:lineRule="auto"/>
        <w:jc w:val="center"/>
        <w:rPr>
          <w:sz w:val="30"/>
          <w:szCs w:val="30"/>
        </w:rPr>
      </w:pPr>
      <w:r w:rsidRPr="00DE4ABB">
        <w:rPr>
          <w:rFonts w:hint="eastAsia"/>
          <w:sz w:val="30"/>
          <w:szCs w:val="30"/>
        </w:rPr>
        <w:t>初中数学新课</w:t>
      </w:r>
      <w:proofErr w:type="gramStart"/>
      <w:r w:rsidRPr="00DE4ABB">
        <w:rPr>
          <w:rFonts w:hint="eastAsia"/>
          <w:sz w:val="30"/>
          <w:szCs w:val="30"/>
        </w:rPr>
        <w:t>标学习</w:t>
      </w:r>
      <w:proofErr w:type="gramEnd"/>
      <w:r w:rsidRPr="00DE4ABB">
        <w:rPr>
          <w:rFonts w:hint="eastAsia"/>
          <w:sz w:val="30"/>
          <w:szCs w:val="30"/>
        </w:rPr>
        <w:t>心得体会</w:t>
      </w:r>
    </w:p>
    <w:p w:rsidR="00DE4ABB" w:rsidRPr="00DE4ABB" w:rsidRDefault="00DE4ABB" w:rsidP="00DE4ABB">
      <w:pPr>
        <w:spacing w:before="100" w:beforeAutospacing="1" w:after="100" w:afterAutospacing="1" w:line="360" w:lineRule="auto"/>
        <w:jc w:val="center"/>
        <w:rPr>
          <w:rFonts w:hint="eastAsia"/>
          <w:szCs w:val="21"/>
        </w:rPr>
      </w:pPr>
      <w:proofErr w:type="gramStart"/>
      <w:r w:rsidRPr="00DE4ABB">
        <w:rPr>
          <w:rFonts w:hint="eastAsia"/>
          <w:szCs w:val="21"/>
        </w:rPr>
        <w:t>李述杰</w:t>
      </w:r>
      <w:proofErr w:type="gramEnd"/>
    </w:p>
    <w:p w:rsidR="00DE4ABB" w:rsidRPr="00DE4ABB" w:rsidRDefault="00DE4ABB" w:rsidP="00B15418">
      <w:pPr>
        <w:spacing w:line="360" w:lineRule="auto"/>
        <w:rPr>
          <w:rFonts w:hint="eastAsia"/>
          <w:sz w:val="24"/>
          <w:szCs w:val="24"/>
        </w:rPr>
      </w:pPr>
      <w:r w:rsidRPr="00DE4ABB">
        <w:rPr>
          <w:rFonts w:hint="eastAsia"/>
          <w:sz w:val="24"/>
          <w:szCs w:val="24"/>
        </w:rPr>
        <w:t xml:space="preserve">　　中华人民共和国教育部对义务教育《数学课程标准》进行了修订，提出了“深化教育改革，推进素质教育”的新理念，本学期</w:t>
      </w:r>
      <w:r>
        <w:rPr>
          <w:rFonts w:hint="eastAsia"/>
          <w:sz w:val="24"/>
          <w:szCs w:val="24"/>
        </w:rPr>
        <w:t>进修学校</w:t>
      </w:r>
      <w:r w:rsidRPr="00DE4ABB">
        <w:rPr>
          <w:rFonts w:hint="eastAsia"/>
          <w:sz w:val="24"/>
          <w:szCs w:val="24"/>
        </w:rPr>
        <w:t>组织</w:t>
      </w:r>
      <w:r>
        <w:rPr>
          <w:rFonts w:hint="eastAsia"/>
          <w:sz w:val="24"/>
          <w:szCs w:val="24"/>
        </w:rPr>
        <w:t>认真学习课标，并要求教师们在平时的课堂教学中将新课标落到实处。听取李永卫老师关于</w:t>
      </w:r>
      <w:r w:rsidRPr="00DE4ABB">
        <w:rPr>
          <w:rFonts w:hint="eastAsia"/>
          <w:sz w:val="24"/>
          <w:szCs w:val="24"/>
        </w:rPr>
        <w:t>新数学课程标准</w:t>
      </w:r>
      <w:proofErr w:type="gramStart"/>
      <w:r>
        <w:rPr>
          <w:rFonts w:hint="eastAsia"/>
          <w:sz w:val="24"/>
          <w:szCs w:val="24"/>
        </w:rPr>
        <w:t>得培训</w:t>
      </w:r>
      <w:proofErr w:type="gramEnd"/>
      <w:r>
        <w:rPr>
          <w:rFonts w:hint="eastAsia"/>
          <w:sz w:val="24"/>
          <w:szCs w:val="24"/>
        </w:rPr>
        <w:t>之后</w:t>
      </w:r>
      <w:r w:rsidRPr="00DE4ABB">
        <w:rPr>
          <w:rFonts w:hint="eastAsia"/>
          <w:sz w:val="24"/>
          <w:szCs w:val="24"/>
        </w:rPr>
        <w:t>，我谈一谈</w:t>
      </w:r>
      <w:r>
        <w:rPr>
          <w:rFonts w:hint="eastAsia"/>
          <w:sz w:val="24"/>
          <w:szCs w:val="24"/>
        </w:rPr>
        <w:t>自己</w:t>
      </w:r>
      <w:r w:rsidRPr="00DE4ABB">
        <w:rPr>
          <w:rFonts w:hint="eastAsia"/>
          <w:sz w:val="24"/>
          <w:szCs w:val="24"/>
        </w:rPr>
        <w:t>的一点体会</w:t>
      </w:r>
      <w:r>
        <w:rPr>
          <w:rFonts w:hint="eastAsia"/>
          <w:sz w:val="24"/>
          <w:szCs w:val="24"/>
        </w:rPr>
        <w:t>和收获</w:t>
      </w:r>
      <w:r w:rsidRPr="00DE4ABB">
        <w:rPr>
          <w:rFonts w:hint="eastAsia"/>
          <w:sz w:val="24"/>
          <w:szCs w:val="24"/>
        </w:rPr>
        <w:t>：</w:t>
      </w:r>
    </w:p>
    <w:p w:rsidR="00DE4ABB" w:rsidRPr="00DE4ABB" w:rsidRDefault="00DE4ABB" w:rsidP="00B15418">
      <w:pPr>
        <w:spacing w:line="360" w:lineRule="auto"/>
        <w:rPr>
          <w:rFonts w:hint="eastAsia"/>
          <w:sz w:val="24"/>
          <w:szCs w:val="24"/>
        </w:rPr>
      </w:pPr>
      <w:r w:rsidRPr="00DE4ABB">
        <w:rPr>
          <w:rFonts w:hint="eastAsia"/>
          <w:sz w:val="24"/>
          <w:szCs w:val="24"/>
        </w:rPr>
        <w:t xml:space="preserve">　　一、通过学习了解到增加的主要内容：</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1</w:t>
      </w:r>
      <w:r w:rsidRPr="00DE4ABB">
        <w:rPr>
          <w:rFonts w:hint="eastAsia"/>
          <w:sz w:val="24"/>
          <w:szCs w:val="24"/>
        </w:rPr>
        <w:t>）会用根号表示算术平方根。</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2</w:t>
      </w:r>
      <w:r w:rsidRPr="00DE4ABB">
        <w:rPr>
          <w:rFonts w:hint="eastAsia"/>
          <w:sz w:val="24"/>
          <w:szCs w:val="24"/>
        </w:rPr>
        <w:t>）了解</w:t>
      </w:r>
      <w:proofErr w:type="gramStart"/>
      <w:r w:rsidRPr="00DE4ABB">
        <w:rPr>
          <w:rFonts w:hint="eastAsia"/>
          <w:sz w:val="24"/>
          <w:szCs w:val="24"/>
        </w:rPr>
        <w:t>最</w:t>
      </w:r>
      <w:proofErr w:type="gramEnd"/>
      <w:r w:rsidRPr="00DE4ABB">
        <w:rPr>
          <w:rFonts w:hint="eastAsia"/>
          <w:sz w:val="24"/>
          <w:szCs w:val="24"/>
        </w:rPr>
        <w:t>简二次根式的概念。</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3</w:t>
      </w:r>
      <w:r w:rsidRPr="00DE4ABB">
        <w:rPr>
          <w:rFonts w:hint="eastAsia"/>
          <w:sz w:val="24"/>
          <w:szCs w:val="24"/>
        </w:rPr>
        <w:t>）能解简单的三元一次方程组。</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4</w:t>
      </w:r>
      <w:r w:rsidRPr="00DE4ABB">
        <w:rPr>
          <w:rFonts w:hint="eastAsia"/>
          <w:sz w:val="24"/>
          <w:szCs w:val="24"/>
        </w:rPr>
        <w:t>）能用一元二次方程根的判别式判别方程是否有实根和两个实根是否相等。</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5</w:t>
      </w:r>
      <w:r w:rsidRPr="00DE4ABB">
        <w:rPr>
          <w:rFonts w:hint="eastAsia"/>
          <w:sz w:val="24"/>
          <w:szCs w:val="24"/>
        </w:rPr>
        <w:t>）了解一元二次方程的根与系数的关系（韦达定理）。</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6</w:t>
      </w:r>
      <w:r w:rsidRPr="00DE4ABB">
        <w:rPr>
          <w:rFonts w:hint="eastAsia"/>
          <w:sz w:val="24"/>
          <w:szCs w:val="24"/>
        </w:rPr>
        <w:t>）体会一次函数与二元一次方程、二元一次方程组的关系。</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7</w:t>
      </w:r>
      <w:r w:rsidRPr="00DE4ABB">
        <w:rPr>
          <w:rFonts w:hint="eastAsia"/>
          <w:sz w:val="24"/>
          <w:szCs w:val="24"/>
        </w:rPr>
        <w:t>）知道给定</w:t>
      </w:r>
      <w:proofErr w:type="gramStart"/>
      <w:r w:rsidRPr="00DE4ABB">
        <w:rPr>
          <w:rFonts w:hint="eastAsia"/>
          <w:sz w:val="24"/>
          <w:szCs w:val="24"/>
        </w:rPr>
        <w:t>不</w:t>
      </w:r>
      <w:proofErr w:type="gramEnd"/>
      <w:r w:rsidRPr="00DE4ABB">
        <w:rPr>
          <w:rFonts w:hint="eastAsia"/>
          <w:sz w:val="24"/>
          <w:szCs w:val="24"/>
        </w:rPr>
        <w:t>共线三点的坐标可以确定一个二次函数。</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8</w:t>
      </w:r>
      <w:r w:rsidRPr="00DE4ABB">
        <w:rPr>
          <w:rFonts w:hint="eastAsia"/>
          <w:sz w:val="24"/>
          <w:szCs w:val="24"/>
        </w:rPr>
        <w:t>）了解正多边形的概念及正多边形与圆的关系。</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9</w:t>
      </w:r>
      <w:r w:rsidRPr="00DE4ABB">
        <w:rPr>
          <w:rFonts w:hint="eastAsia"/>
          <w:sz w:val="24"/>
          <w:szCs w:val="24"/>
        </w:rPr>
        <w:t>）会利用基本作图完成：作三角形的外接圆、内切圆；作圆的内接正方形和正六边形。</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10</w:t>
      </w:r>
      <w:r w:rsidRPr="00DE4ABB">
        <w:rPr>
          <w:rFonts w:hint="eastAsia"/>
          <w:sz w:val="24"/>
          <w:szCs w:val="24"/>
        </w:rPr>
        <w:t>）为适当加强推理，增加了下列定理的证明：相似三角形的判定定理和性质定理，</w:t>
      </w:r>
      <w:proofErr w:type="gramStart"/>
      <w:r w:rsidRPr="00DE4ABB">
        <w:rPr>
          <w:rFonts w:hint="eastAsia"/>
          <w:sz w:val="24"/>
          <w:szCs w:val="24"/>
        </w:rPr>
        <w:t>垂径定理</w:t>
      </w:r>
      <w:proofErr w:type="gramEnd"/>
      <w:r w:rsidRPr="00DE4ABB">
        <w:rPr>
          <w:rFonts w:hint="eastAsia"/>
          <w:sz w:val="24"/>
          <w:szCs w:val="24"/>
        </w:rPr>
        <w:t>，圆周角定理、切线长定理等、但是，不要求运用这些定理证明其它命题。</w:t>
      </w:r>
    </w:p>
    <w:p w:rsidR="00DE4ABB" w:rsidRPr="00DE4ABB" w:rsidRDefault="00DE4ABB" w:rsidP="00B15418">
      <w:pPr>
        <w:spacing w:line="360" w:lineRule="auto"/>
        <w:rPr>
          <w:rFonts w:hint="eastAsia"/>
          <w:sz w:val="24"/>
          <w:szCs w:val="24"/>
        </w:rPr>
      </w:pPr>
      <w:r w:rsidRPr="00DE4ABB">
        <w:rPr>
          <w:rFonts w:hint="eastAsia"/>
          <w:sz w:val="24"/>
          <w:szCs w:val="24"/>
        </w:rPr>
        <w:t xml:space="preserve">　　二、通过学习了解到删除的主要内容：</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1</w:t>
      </w:r>
      <w:r w:rsidRPr="00DE4ABB">
        <w:rPr>
          <w:rFonts w:hint="eastAsia"/>
          <w:sz w:val="24"/>
          <w:szCs w:val="24"/>
        </w:rPr>
        <w:t>）有效数字。</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2</w:t>
      </w:r>
      <w:r w:rsidRPr="00DE4ABB">
        <w:rPr>
          <w:rFonts w:hint="eastAsia"/>
          <w:sz w:val="24"/>
          <w:szCs w:val="24"/>
        </w:rPr>
        <w:t>）一元一次不等式组的应用。</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3</w:t>
      </w:r>
      <w:r w:rsidRPr="00DE4ABB">
        <w:rPr>
          <w:rFonts w:hint="eastAsia"/>
          <w:sz w:val="24"/>
          <w:szCs w:val="24"/>
        </w:rPr>
        <w:t>）利用一次函数的</w:t>
      </w:r>
      <w:proofErr w:type="gramStart"/>
      <w:r w:rsidRPr="00DE4ABB">
        <w:rPr>
          <w:rFonts w:hint="eastAsia"/>
          <w:sz w:val="24"/>
          <w:szCs w:val="24"/>
        </w:rPr>
        <w:t>图象</w:t>
      </w:r>
      <w:proofErr w:type="gramEnd"/>
      <w:r w:rsidRPr="00DE4ABB">
        <w:rPr>
          <w:rFonts w:hint="eastAsia"/>
          <w:sz w:val="24"/>
          <w:szCs w:val="24"/>
        </w:rPr>
        <w:t>，求方程组的近似解。</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4</w:t>
      </w:r>
      <w:r w:rsidRPr="00DE4ABB">
        <w:rPr>
          <w:rFonts w:hint="eastAsia"/>
          <w:sz w:val="24"/>
          <w:szCs w:val="24"/>
        </w:rPr>
        <w:t>）梯形、等腰梯形的相关内容。</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5</w:t>
      </w:r>
      <w:r w:rsidRPr="00DE4ABB">
        <w:rPr>
          <w:rFonts w:hint="eastAsia"/>
          <w:sz w:val="24"/>
          <w:szCs w:val="24"/>
        </w:rPr>
        <w:t>）视点、视角、盲区。</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6</w:t>
      </w:r>
      <w:r w:rsidRPr="00DE4ABB">
        <w:rPr>
          <w:rFonts w:hint="eastAsia"/>
          <w:sz w:val="24"/>
          <w:szCs w:val="24"/>
        </w:rPr>
        <w:t>）计算圆锥的侧面积和全面积。</w:t>
      </w:r>
    </w:p>
    <w:p w:rsidR="00DE4ABB" w:rsidRPr="00DE4ABB" w:rsidRDefault="00DE4ABB" w:rsidP="00B15418">
      <w:pPr>
        <w:spacing w:line="360" w:lineRule="auto"/>
        <w:rPr>
          <w:rFonts w:hint="eastAsia"/>
          <w:sz w:val="24"/>
          <w:szCs w:val="24"/>
        </w:rPr>
      </w:pPr>
      <w:r w:rsidRPr="00DE4ABB">
        <w:rPr>
          <w:rFonts w:hint="eastAsia"/>
          <w:sz w:val="24"/>
          <w:szCs w:val="24"/>
        </w:rPr>
        <w:lastRenderedPageBreak/>
        <w:t xml:space="preserve">　　三、通过学习，知道了本次数学要求从“双基”变成了“四基”。既：数学的基础知识、基本技能、基本思想、基本活动经验。</w:t>
      </w:r>
    </w:p>
    <w:p w:rsidR="00DE4ABB" w:rsidRPr="00DE4ABB" w:rsidRDefault="00DE4ABB" w:rsidP="00B15418">
      <w:pPr>
        <w:spacing w:line="360" w:lineRule="auto"/>
        <w:rPr>
          <w:rFonts w:hint="eastAsia"/>
          <w:sz w:val="24"/>
          <w:szCs w:val="24"/>
        </w:rPr>
      </w:pPr>
      <w:r w:rsidRPr="00DE4ABB">
        <w:rPr>
          <w:rFonts w:hint="eastAsia"/>
          <w:sz w:val="24"/>
          <w:szCs w:val="24"/>
        </w:rPr>
        <w:t xml:space="preserve">　　四、结果目标使用“了解、理解、掌握、运用”等术语表述，过程目标使用“经历、体验、探索”等术语表述。</w:t>
      </w:r>
    </w:p>
    <w:p w:rsidR="00DE4ABB" w:rsidRPr="00DE4ABB" w:rsidRDefault="00DE4ABB" w:rsidP="00B15418">
      <w:pPr>
        <w:spacing w:line="360" w:lineRule="auto"/>
        <w:rPr>
          <w:rFonts w:hint="eastAsia"/>
          <w:sz w:val="24"/>
          <w:szCs w:val="24"/>
        </w:rPr>
      </w:pPr>
      <w:r w:rsidRPr="00DE4ABB">
        <w:rPr>
          <w:rFonts w:hint="eastAsia"/>
          <w:sz w:val="24"/>
          <w:szCs w:val="24"/>
        </w:rPr>
        <w:t xml:space="preserve">　　五、通过学习，掌握了新课程下数学教学的特点。</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1</w:t>
      </w:r>
      <w:r w:rsidRPr="00DE4ABB">
        <w:rPr>
          <w:rFonts w:hint="eastAsia"/>
          <w:sz w:val="24"/>
          <w:szCs w:val="24"/>
        </w:rPr>
        <w:t>、重视情景创设，使学生经历数学知识形成与应用的过程</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2</w:t>
      </w:r>
      <w:r w:rsidRPr="00DE4ABB">
        <w:rPr>
          <w:rFonts w:hint="eastAsia"/>
          <w:sz w:val="24"/>
          <w:szCs w:val="24"/>
        </w:rPr>
        <w:t>、营造动手实践、自主探究与合作交流的氛围</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3</w:t>
      </w:r>
      <w:r w:rsidRPr="00DE4ABB">
        <w:rPr>
          <w:rFonts w:hint="eastAsia"/>
          <w:sz w:val="24"/>
          <w:szCs w:val="24"/>
        </w:rPr>
        <w:t>、尊重个体差异、面向全体学生</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4</w:t>
      </w:r>
      <w:r w:rsidRPr="00DE4ABB">
        <w:rPr>
          <w:rFonts w:hint="eastAsia"/>
          <w:sz w:val="24"/>
          <w:szCs w:val="24"/>
        </w:rPr>
        <w:t>、改变数学学习方式</w:t>
      </w:r>
    </w:p>
    <w:p w:rsidR="00DE4ABB" w:rsidRPr="00DE4ABB" w:rsidRDefault="00DE4ABB" w:rsidP="00B15418">
      <w:pPr>
        <w:spacing w:line="360" w:lineRule="auto"/>
        <w:rPr>
          <w:rFonts w:hint="eastAsia"/>
          <w:sz w:val="24"/>
          <w:szCs w:val="24"/>
        </w:rPr>
      </w:pPr>
      <w:r w:rsidRPr="00DE4ABB">
        <w:rPr>
          <w:rFonts w:hint="eastAsia"/>
          <w:sz w:val="24"/>
          <w:szCs w:val="24"/>
        </w:rPr>
        <w:t xml:space="preserve">　　</w:t>
      </w:r>
      <w:r w:rsidRPr="00DE4ABB">
        <w:rPr>
          <w:rFonts w:hint="eastAsia"/>
          <w:sz w:val="24"/>
          <w:szCs w:val="24"/>
        </w:rPr>
        <w:t>5</w:t>
      </w:r>
      <w:r w:rsidRPr="00DE4ABB">
        <w:rPr>
          <w:rFonts w:hint="eastAsia"/>
          <w:sz w:val="24"/>
          <w:szCs w:val="24"/>
        </w:rPr>
        <w:t>、树立新的课程观，用好教材，活用教材</w:t>
      </w:r>
    </w:p>
    <w:p w:rsidR="00DE4ABB" w:rsidRPr="00DE4ABB" w:rsidRDefault="00DE4ABB" w:rsidP="00B15418">
      <w:pPr>
        <w:spacing w:line="360" w:lineRule="auto"/>
        <w:rPr>
          <w:rFonts w:hint="eastAsia"/>
          <w:sz w:val="24"/>
          <w:szCs w:val="24"/>
        </w:rPr>
      </w:pPr>
      <w:r w:rsidRPr="00DE4ABB">
        <w:rPr>
          <w:rFonts w:hint="eastAsia"/>
          <w:sz w:val="24"/>
          <w:szCs w:val="24"/>
        </w:rPr>
        <w:t xml:space="preserve">　　六、通过学习，认识到新课程教学中的“四基”与传统教学的“双基”的区别。</w:t>
      </w:r>
    </w:p>
    <w:p w:rsidR="00D0028A" w:rsidRPr="00DE4ABB" w:rsidRDefault="00DE4ABB" w:rsidP="00B15418">
      <w:pPr>
        <w:spacing w:line="360" w:lineRule="auto"/>
        <w:rPr>
          <w:sz w:val="24"/>
          <w:szCs w:val="24"/>
        </w:rPr>
      </w:pPr>
      <w:r w:rsidRPr="00DE4ABB">
        <w:rPr>
          <w:rFonts w:hint="eastAsia"/>
          <w:sz w:val="24"/>
          <w:szCs w:val="24"/>
        </w:rPr>
        <w:t xml:space="preserve">　　总而言之，新课程理念下要把握好数学教学的特点，实施新课程决不能忽视“四基”。我们坚持实施新课标，树立全新的教学理念，确立“以人为本”的思想，这不仅对学生有益，对我们</w:t>
      </w:r>
      <w:bookmarkStart w:id="0" w:name="_GoBack"/>
      <w:bookmarkEnd w:id="0"/>
      <w:r w:rsidRPr="00DE4ABB">
        <w:rPr>
          <w:rFonts w:hint="eastAsia"/>
          <w:sz w:val="24"/>
          <w:szCs w:val="24"/>
        </w:rPr>
        <w:t>的国家和民族都将是一件意义深远的事情。</w:t>
      </w:r>
    </w:p>
    <w:sectPr w:rsidR="00D0028A" w:rsidRPr="00DE4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B"/>
    <w:rsid w:val="00B15418"/>
    <w:rsid w:val="00D0028A"/>
    <w:rsid w:val="00DE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2301-D6CF-486B-A14F-E49E353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2022-09-08T00:50:00Z</dcterms:created>
  <dcterms:modified xsi:type="dcterms:W3CDTF">2022-09-08T01:08:00Z</dcterms:modified>
</cp:coreProperties>
</file>